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F" w:rsidRPr="00CE057F" w:rsidRDefault="00CE057F" w:rsidP="00CE05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05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Когда родители ссорятся</w:t>
      </w:r>
    </w:p>
    <w:p w:rsidR="00CE057F" w:rsidRDefault="00CE057F" w:rsidP="00CE057F">
      <w:pPr>
        <w:pStyle w:val="a3"/>
        <w:ind w:firstLine="567"/>
        <w:jc w:val="both"/>
      </w:pPr>
      <w:r>
        <w:rPr>
          <w:b/>
          <w:sz w:val="28"/>
          <w:szCs w:val="28"/>
        </w:rPr>
        <w:t>Многим знакома такая ситуация: родители ссорятся, а ты не знаешь, куда деться, как себя вести, готов провалиться сквозь землю...</w:t>
      </w:r>
    </w:p>
    <w:p w:rsidR="00CE057F" w:rsidRDefault="00CE057F" w:rsidP="00CE057F">
      <w:pPr>
        <w:pStyle w:val="a3"/>
        <w:ind w:firstLine="567"/>
        <w:jc w:val="both"/>
      </w:pPr>
      <w:r>
        <w:rPr>
          <w:sz w:val="28"/>
          <w:szCs w:val="28"/>
        </w:rPr>
        <w:t xml:space="preserve">Тяжело выносить, когда становишься невольным наблюдателем ссоры, и намного тяжелей, когда ссорятся твои самые близкие люди, твои родители. </w:t>
      </w:r>
    </w:p>
    <w:p w:rsidR="00CE057F" w:rsidRDefault="00CE057F" w:rsidP="00CE057F">
      <w:pPr>
        <w:pStyle w:val="a3"/>
        <w:ind w:firstLine="567"/>
        <w:jc w:val="both"/>
      </w:pPr>
      <w:r>
        <w:rPr>
          <w:sz w:val="28"/>
          <w:szCs w:val="28"/>
        </w:rPr>
        <w:t xml:space="preserve">В этот момент у тебя могут быть самые разные чувства - это и желание во что бы то ни стало их помирить, и бессилие это сделать; и жалость к ним (а иногда к одной из сторон), и к себе заодно; и боль за близких людей; это и злость на них - ну сколько можно ругаться, </w:t>
      </w:r>
      <w:proofErr w:type="gramStart"/>
      <w:r>
        <w:rPr>
          <w:sz w:val="28"/>
          <w:szCs w:val="28"/>
        </w:rPr>
        <w:t>достали</w:t>
      </w:r>
      <w:proofErr w:type="gramEnd"/>
      <w:r>
        <w:rPr>
          <w:sz w:val="28"/>
          <w:szCs w:val="28"/>
        </w:rPr>
        <w:t xml:space="preserve"> в самом деле! Или злость на кого-то одного из родителей; и стыд смотреть, как они безобразно кричат. Возможно, тебя пугает и тревожит такое их поведение. Может появиться чувство вины: "Вдруг это из-за меня? Может, я что-то не так сказал или сделал?". Что еще? Может быть, </w:t>
      </w:r>
      <w:proofErr w:type="gramStart"/>
      <w:r>
        <w:rPr>
          <w:sz w:val="28"/>
          <w:szCs w:val="28"/>
        </w:rPr>
        <w:t>злорадство</w:t>
      </w:r>
      <w:proofErr w:type="gramEnd"/>
      <w:r>
        <w:rPr>
          <w:sz w:val="28"/>
          <w:szCs w:val="28"/>
        </w:rPr>
        <w:t>? ("Так вам и надо!"). Может быть, усталость? ("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опять одно и тоже..."). Может, и просто отчаяние? ("Ну почему у нас в семье так?").</w:t>
      </w:r>
    </w:p>
    <w:p w:rsidR="00CE057F" w:rsidRDefault="00CE057F" w:rsidP="00CE057F">
      <w:pPr>
        <w:pStyle w:val="a3"/>
        <w:ind w:firstLine="567"/>
        <w:jc w:val="both"/>
      </w:pPr>
      <w:r>
        <w:rPr>
          <w:sz w:val="28"/>
          <w:szCs w:val="28"/>
        </w:rPr>
        <w:t xml:space="preserve">Появление у тебя этих чувств абсолютно нормально, ты имеешь полное право их испытывать, хоть и нелегко их переживать. И боль, и отчаяние, и жалость, и бессилие, и тревогу, и чувство вины, и страх - и другие, самые разные чувства, переживает каждый человек, и переживание их в полной мере делает нас живыми. Но как в этот тяжелый момент себя вести? </w:t>
      </w:r>
    </w:p>
    <w:p w:rsidR="00CE057F" w:rsidRDefault="00CE057F" w:rsidP="00CE057F">
      <w:pPr>
        <w:pStyle w:val="a3"/>
        <w:ind w:firstLine="567"/>
        <w:jc w:val="both"/>
      </w:pPr>
      <w:r>
        <w:rPr>
          <w:b/>
          <w:color w:val="7030A0"/>
          <w:sz w:val="28"/>
          <w:szCs w:val="28"/>
        </w:rPr>
        <w:t>Рекомендации к действию.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                 </w:t>
      </w:r>
      <w:r>
        <w:rPr>
          <w:color w:val="7030A0"/>
          <w:sz w:val="28"/>
          <w:szCs w:val="28"/>
        </w:rPr>
        <w:t xml:space="preserve"> Позволь себе </w:t>
      </w:r>
      <w:proofErr w:type="gramStart"/>
      <w:r>
        <w:rPr>
          <w:color w:val="7030A0"/>
          <w:sz w:val="28"/>
          <w:szCs w:val="28"/>
        </w:rPr>
        <w:t>чувствовать</w:t>
      </w:r>
      <w:proofErr w:type="gramEnd"/>
      <w:r>
        <w:rPr>
          <w:sz w:val="28"/>
          <w:szCs w:val="28"/>
        </w:rPr>
        <w:t xml:space="preserve"> как чувствуется. Просто обращай внимание на то, что ты чувствуешь, разреши себе это. Иногда изменить </w:t>
      </w:r>
      <w:proofErr w:type="gramStart"/>
      <w:r>
        <w:rPr>
          <w:sz w:val="28"/>
          <w:szCs w:val="28"/>
        </w:rPr>
        <w:t>чувство можно просто признав</w:t>
      </w:r>
      <w:proofErr w:type="gramEnd"/>
      <w:r>
        <w:rPr>
          <w:sz w:val="28"/>
          <w:szCs w:val="28"/>
        </w:rPr>
        <w:t xml:space="preserve">, что оно есть - даже не надо что-то с ним делать. 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                 </w:t>
      </w:r>
      <w:r>
        <w:rPr>
          <w:color w:val="7030A0"/>
          <w:sz w:val="28"/>
          <w:szCs w:val="28"/>
        </w:rPr>
        <w:t xml:space="preserve"> Всегда помни, что ты не виноват</w:t>
      </w:r>
      <w:r>
        <w:rPr>
          <w:sz w:val="28"/>
          <w:szCs w:val="28"/>
        </w:rPr>
        <w:t xml:space="preserve">. Отношения твоих родителей - это их отношения. Это значит, что ответственность за то, как они складываются, несут только твои родители. Ребенок никогда не отвечает за печальные события, которые происходят с мамой и папой. 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                 </w:t>
      </w:r>
      <w:r>
        <w:rPr>
          <w:color w:val="7030A0"/>
          <w:sz w:val="28"/>
          <w:szCs w:val="28"/>
        </w:rPr>
        <w:t xml:space="preserve"> Не вмешивайся.</w:t>
      </w:r>
      <w:r>
        <w:rPr>
          <w:sz w:val="28"/>
          <w:szCs w:val="28"/>
        </w:rPr>
        <w:t xml:space="preserve"> Именно потому, что ты не виноват, твои попытки вмешаться, помирить, рассудить, дать полезный совет и т.д. в лучшем случае абсолютно бесполезны, в худшем - могут вызвать всплеск агрессии в твою сторону, ты окажешься "крайним". 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                 </w:t>
      </w:r>
      <w:r>
        <w:rPr>
          <w:color w:val="7030A0"/>
          <w:sz w:val="28"/>
          <w:szCs w:val="28"/>
        </w:rPr>
        <w:t xml:space="preserve"> Попробуй отвлечься</w:t>
      </w:r>
      <w:r>
        <w:rPr>
          <w:sz w:val="28"/>
          <w:szCs w:val="28"/>
        </w:rPr>
        <w:t xml:space="preserve">, займись своими делами. Во-первых, ты не будешь мешаться у родителей под ногами, а во-вторых - любое занятие поможет тебе выразить свои чувства, чувствовать себя спокойнее и увереннее. Ты можешь нарисовать картинку, включить музыку, потанцевать, пойти прогуляться с собакой или друзьями - любое занятие, которое тебе нравится. Можно просто записать то, что ты чувствуешь, на листе бумаги. 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                 </w:t>
      </w:r>
      <w:r>
        <w:rPr>
          <w:sz w:val="28"/>
          <w:szCs w:val="28"/>
        </w:rPr>
        <w:t xml:space="preserve"> После ссоры </w:t>
      </w:r>
      <w:r>
        <w:rPr>
          <w:color w:val="7030A0"/>
          <w:sz w:val="28"/>
          <w:szCs w:val="28"/>
        </w:rPr>
        <w:t>дай родителям "остыть",</w:t>
      </w:r>
      <w:r>
        <w:rPr>
          <w:sz w:val="28"/>
          <w:szCs w:val="28"/>
        </w:rPr>
        <w:t xml:space="preserve"> не попадайся под горячую руку. Иногда лучше избегать некоторых событий и людей. Собственные дела и занятия и тут тебе пригодятся. 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                 </w:t>
      </w:r>
      <w:r>
        <w:rPr>
          <w:color w:val="7030A0"/>
          <w:sz w:val="28"/>
          <w:szCs w:val="28"/>
        </w:rPr>
        <w:t xml:space="preserve"> Всегда сохраняй нейтралитет</w:t>
      </w:r>
      <w:r>
        <w:rPr>
          <w:sz w:val="28"/>
          <w:szCs w:val="28"/>
        </w:rPr>
        <w:t xml:space="preserve">. Часто бывает, что скандал утих, но родители по-прежнему не общаются. Как ты помнишь, общаться им друг с другом или нет - это их личное дело, а ты старайся не вставать на сторону одного из них. Это избавит тебя от чувства вины по отношению к одному из родителей. Хоть это и нелегко, но стоит того, ведь вступив в конфликт с кем-то из них, ты рискуешь испортить отношения с ним надолго. 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                 </w:t>
      </w:r>
      <w:r>
        <w:rPr>
          <w:color w:val="7030A0"/>
          <w:sz w:val="28"/>
          <w:szCs w:val="28"/>
        </w:rPr>
        <w:t xml:space="preserve"> Поговори с родителями.</w:t>
      </w:r>
      <w:r>
        <w:rPr>
          <w:sz w:val="28"/>
          <w:szCs w:val="28"/>
        </w:rPr>
        <w:t xml:space="preserve"> Расскажи родителям о своих чувствах в спокойной обстановке, когда страсти улягутся. Делать это нужно довольно аккуратно, сообщая только о себе,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не обвиняя их. Например, ты можешь сказать: "Мне было очень страшно, и я не знал, куда себя деть", "я волнуюсь за нашу семью", "ужасно обидно, что так все получилось!". Может быть, в ответ на твою открытость и родители (или хотя бы один из них) смогут поделиться с тобой своими чувствами. 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                 </w:t>
      </w:r>
      <w:r>
        <w:rPr>
          <w:color w:val="7030A0"/>
          <w:sz w:val="28"/>
          <w:szCs w:val="28"/>
        </w:rPr>
        <w:t xml:space="preserve"> Поддержи своих родителей</w:t>
      </w:r>
      <w:r>
        <w:rPr>
          <w:sz w:val="28"/>
          <w:szCs w:val="28"/>
        </w:rPr>
        <w:t xml:space="preserve">. Родители - живые люди, испытывающие те же чувства, что и ты, им тоже приходится нелегко, и они достойны твоей любви. Скажи им о своей любви, о том, что они тебе дороги, и, возможно, им станет легче жить на свете. Помни, что в поддержке нуждаются оба родителя: даже если тебе кажется, что один прав, а другой нет - в конфликте всегда участвуют обе стороны. 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>                        </w:t>
      </w:r>
      <w:r>
        <w:rPr>
          <w:color w:val="7030A0"/>
          <w:sz w:val="28"/>
          <w:szCs w:val="28"/>
        </w:rPr>
        <w:t xml:space="preserve"> Обращайся за помощью</w:t>
      </w:r>
      <w:r>
        <w:rPr>
          <w:sz w:val="28"/>
          <w:szCs w:val="28"/>
        </w:rPr>
        <w:t>. Иногда ссора прошла и забылась, родители помирились и все хорошо - и это абсолютно нормально, это часть жизни. Но бывает, что ссоры идут одна за другой, и становится все хуже и хуже, и начинают происходить совсем уж страшные вещи - родители перестают вести себя так, как подобает родителям. Например, они много пьют, избивают тебя или друг друга, может быть, делают что-то еще, что тебя пугает. Помни, что ни один ребенок в мире не может помочь в такой серьезной ситуации. В подобных случаях нужны взрослые, и только взрослые. Вокруг много взрослых людей, специалистов, умеющих помочь тебе и твоей семье. Ты можешь поговорить о том, что происходит, с бабушкой, с тетей, с учителем, с психологом - главное, чтобы ты доверял этому человеку. И если есть хоть маленькая надежда на то, что ситуацию можно исправить, нужно сделать для этого все возможное.</w:t>
      </w:r>
    </w:p>
    <w:p w:rsidR="00CE057F" w:rsidRDefault="00CE057F" w:rsidP="00CE057F">
      <w:pPr>
        <w:pStyle w:val="a3"/>
        <w:ind w:firstLine="567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>                        </w:t>
      </w:r>
      <w:r>
        <w:rPr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И самое главное </w:t>
      </w:r>
      <w:r>
        <w:rPr>
          <w:sz w:val="28"/>
          <w:szCs w:val="28"/>
        </w:rPr>
        <w:t xml:space="preserve">помни, что в вашей семье бывает и по-другому! Несмотря на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сейчас все выглядит довольно мрачно, бывает, что все очень хорошо, и вы все любите друг друга. Подобное поведение твоих родителей не означает, что кто-то плохой человек и так будет всегда - просто все мы люди, и не можем быть совершенны. Всем взрослым так или иначе доставалось в детстве, и они тоже ненавидели ссоры своих родителей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се мы иногда ошибаемся, и ты, и твои родители, и все-все-все. Люди стараются стать намного лучше, но стать идеальным не удается никому. Самое важное, что тебе нужно помнить на этом пути - это то, что ты в любом случае достоин любви и радости в этой жизни, что ты </w:t>
      </w:r>
      <w:proofErr w:type="gramStart"/>
      <w:r>
        <w:rPr>
          <w:sz w:val="28"/>
          <w:szCs w:val="28"/>
        </w:rPr>
        <w:t>совершенно точно</w:t>
      </w:r>
      <w:proofErr w:type="gramEnd"/>
      <w:r>
        <w:rPr>
          <w:sz w:val="28"/>
          <w:szCs w:val="28"/>
        </w:rPr>
        <w:t xml:space="preserve"> уникальный человек, непохожий на всех.</w:t>
      </w:r>
    </w:p>
    <w:p w:rsidR="00614FC3" w:rsidRDefault="00614FC3"/>
    <w:sectPr w:rsidR="00614FC3" w:rsidSect="00CE057F">
      <w:pgSz w:w="11906" w:h="16838"/>
      <w:pgMar w:top="510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7F"/>
    <w:rsid w:val="00614FC3"/>
    <w:rsid w:val="00CE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3"/>
  </w:style>
  <w:style w:type="paragraph" w:styleId="1">
    <w:name w:val="heading 1"/>
    <w:basedOn w:val="a"/>
    <w:link w:val="10"/>
    <w:uiPriority w:val="9"/>
    <w:qFormat/>
    <w:rsid w:val="00CE0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4902</Characters>
  <Application>Microsoft Office Word</Application>
  <DocSecurity>0</DocSecurity>
  <Lines>40</Lines>
  <Paragraphs>11</Paragraphs>
  <ScaleCrop>false</ScaleCrop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2015-09-03T16:23:00Z</dcterms:created>
  <dcterms:modified xsi:type="dcterms:W3CDTF">2015-09-03T16:24:00Z</dcterms:modified>
</cp:coreProperties>
</file>